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E84969">
        <w:rPr>
          <w:sz w:val="24"/>
          <w:szCs w:val="24"/>
        </w:rPr>
        <w:t>147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15A42">
        <w:rPr>
          <w:sz w:val="24"/>
          <w:szCs w:val="24"/>
        </w:rPr>
        <w:t>13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D46A59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E84969" w:rsidRPr="00193E21" w:rsidRDefault="00E84969" w:rsidP="00E84969">
      <w:pPr>
        <w:jc w:val="center"/>
        <w:rPr>
          <w:b/>
          <w:bCs/>
          <w:spacing w:val="80"/>
          <w:sz w:val="24"/>
          <w:szCs w:val="28"/>
        </w:rPr>
      </w:pPr>
      <w:r w:rsidRPr="00193E21">
        <w:rPr>
          <w:b/>
          <w:bCs/>
          <w:spacing w:val="80"/>
          <w:sz w:val="24"/>
          <w:szCs w:val="28"/>
        </w:rPr>
        <w:t>РЕШЕНИЕ</w:t>
      </w:r>
    </w:p>
    <w:p w:rsidR="00E84969" w:rsidRPr="00193E21" w:rsidRDefault="00E84969" w:rsidP="00E84969">
      <w:pPr>
        <w:rPr>
          <w:sz w:val="18"/>
          <w:szCs w:val="24"/>
        </w:rPr>
      </w:pPr>
    </w:p>
    <w:p w:rsidR="00E84969" w:rsidRPr="00A537B5" w:rsidRDefault="00E84969" w:rsidP="00E84969">
      <w:pPr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A537B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сентября</w:t>
      </w:r>
      <w:r w:rsidRPr="00A537B5">
        <w:rPr>
          <w:b/>
          <w:sz w:val="26"/>
          <w:szCs w:val="26"/>
        </w:rPr>
        <w:t xml:space="preserve"> 2019 года                                               </w:t>
      </w:r>
      <w:r w:rsidRPr="00A537B5">
        <w:rPr>
          <w:b/>
          <w:sz w:val="26"/>
          <w:szCs w:val="26"/>
        </w:rPr>
        <w:tab/>
      </w:r>
      <w:r w:rsidRPr="00A537B5">
        <w:rPr>
          <w:b/>
          <w:sz w:val="26"/>
          <w:szCs w:val="26"/>
        </w:rPr>
        <w:tab/>
      </w:r>
      <w:r w:rsidRPr="00A537B5">
        <w:rPr>
          <w:b/>
          <w:sz w:val="26"/>
          <w:szCs w:val="26"/>
        </w:rPr>
        <w:tab/>
      </w:r>
      <w:r w:rsidRPr="00A537B5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</w:t>
      </w:r>
      <w:r w:rsidRPr="00A537B5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14</w:t>
      </w:r>
      <w:r w:rsidRPr="00A537B5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44</w:t>
      </w:r>
    </w:p>
    <w:p w:rsidR="00E84969" w:rsidRDefault="00E84969" w:rsidP="00E84969">
      <w:pPr>
        <w:pStyle w:val="210"/>
        <w:jc w:val="center"/>
        <w:rPr>
          <w:sz w:val="24"/>
          <w:szCs w:val="28"/>
        </w:rPr>
      </w:pPr>
    </w:p>
    <w:p w:rsidR="00E84969" w:rsidRPr="00134128" w:rsidRDefault="00E84969" w:rsidP="00E84969">
      <w:pPr>
        <w:ind w:right="81"/>
        <w:jc w:val="center"/>
        <w:rPr>
          <w:b/>
          <w:szCs w:val="28"/>
        </w:rPr>
      </w:pPr>
      <w:r w:rsidRPr="00134128">
        <w:rPr>
          <w:b/>
          <w:szCs w:val="28"/>
        </w:rPr>
        <w:t xml:space="preserve">Об установлении общих результатов выборов депутатов </w:t>
      </w:r>
    </w:p>
    <w:p w:rsidR="00E84969" w:rsidRPr="00134128" w:rsidRDefault="00E84969" w:rsidP="00E84969">
      <w:pPr>
        <w:ind w:right="81"/>
        <w:jc w:val="center"/>
        <w:rPr>
          <w:b/>
          <w:szCs w:val="28"/>
        </w:rPr>
      </w:pPr>
      <w:r>
        <w:rPr>
          <w:b/>
          <w:szCs w:val="28"/>
        </w:rPr>
        <w:t xml:space="preserve">Совета </w:t>
      </w:r>
      <w:proofErr w:type="spellStart"/>
      <w:r>
        <w:rPr>
          <w:b/>
          <w:szCs w:val="28"/>
        </w:rPr>
        <w:t>Зональненского</w:t>
      </w:r>
      <w:proofErr w:type="spellEnd"/>
      <w:r>
        <w:rPr>
          <w:b/>
          <w:szCs w:val="28"/>
        </w:rPr>
        <w:t xml:space="preserve"> сельского поселения</w:t>
      </w:r>
      <w:r w:rsidRPr="00134128">
        <w:rPr>
          <w:b/>
          <w:szCs w:val="28"/>
        </w:rPr>
        <w:t xml:space="preserve"> </w:t>
      </w:r>
      <w:r>
        <w:rPr>
          <w:b/>
          <w:szCs w:val="28"/>
        </w:rPr>
        <w:t>пя</w:t>
      </w:r>
      <w:r w:rsidRPr="00134128">
        <w:rPr>
          <w:b/>
          <w:szCs w:val="28"/>
        </w:rPr>
        <w:t>того созыва</w:t>
      </w:r>
      <w:r>
        <w:rPr>
          <w:b/>
          <w:szCs w:val="28"/>
        </w:rPr>
        <w:t xml:space="preserve"> </w:t>
      </w:r>
    </w:p>
    <w:p w:rsidR="00E84969" w:rsidRPr="00134128" w:rsidRDefault="00E84969" w:rsidP="00E84969">
      <w:pPr>
        <w:ind w:right="81"/>
        <w:jc w:val="center"/>
        <w:rPr>
          <w:b/>
          <w:szCs w:val="28"/>
        </w:rPr>
      </w:pPr>
    </w:p>
    <w:p w:rsidR="00E84969" w:rsidRPr="009B2C4C" w:rsidRDefault="00E84969" w:rsidP="00E84969">
      <w:pPr>
        <w:pStyle w:val="a5"/>
        <w:ind w:right="-22" w:firstLine="709"/>
        <w:jc w:val="both"/>
        <w:rPr>
          <w:sz w:val="26"/>
          <w:szCs w:val="26"/>
        </w:rPr>
      </w:pPr>
      <w:r w:rsidRPr="009B2C4C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 xml:space="preserve">решению Совета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9B2C4C">
        <w:rPr>
          <w:sz w:val="26"/>
          <w:szCs w:val="26"/>
        </w:rPr>
        <w:t>от 1</w:t>
      </w:r>
      <w:r>
        <w:rPr>
          <w:sz w:val="26"/>
          <w:szCs w:val="26"/>
        </w:rPr>
        <w:t>1</w:t>
      </w:r>
      <w:r w:rsidRPr="009B2C4C">
        <w:rPr>
          <w:sz w:val="26"/>
          <w:szCs w:val="26"/>
        </w:rPr>
        <w:t xml:space="preserve"> июня 201</w:t>
      </w:r>
      <w:r>
        <w:rPr>
          <w:sz w:val="26"/>
          <w:szCs w:val="26"/>
        </w:rPr>
        <w:t>9</w:t>
      </w:r>
      <w:r w:rsidRPr="009B2C4C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21</w:t>
      </w:r>
      <w:r w:rsidRPr="009B2C4C">
        <w:rPr>
          <w:sz w:val="26"/>
          <w:szCs w:val="26"/>
        </w:rPr>
        <w:t xml:space="preserve"> «О назначении выборов депутатов </w:t>
      </w:r>
      <w:r>
        <w:rPr>
          <w:sz w:val="26"/>
          <w:szCs w:val="26"/>
        </w:rPr>
        <w:t xml:space="preserve">Совета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пятого созыва Томского района</w:t>
      </w:r>
      <w:r w:rsidRPr="009B2C4C">
        <w:rPr>
          <w:sz w:val="26"/>
          <w:szCs w:val="26"/>
        </w:rPr>
        <w:t xml:space="preserve">» 8 сентября </w:t>
      </w:r>
      <w:r>
        <w:rPr>
          <w:sz w:val="26"/>
          <w:szCs w:val="26"/>
        </w:rPr>
        <w:t>2019</w:t>
      </w:r>
      <w:r w:rsidRPr="009B2C4C">
        <w:rPr>
          <w:sz w:val="26"/>
          <w:szCs w:val="26"/>
        </w:rPr>
        <w:t xml:space="preserve"> года проведены выборы депутатов </w:t>
      </w:r>
      <w:r>
        <w:rPr>
          <w:sz w:val="26"/>
          <w:szCs w:val="26"/>
        </w:rPr>
        <w:t xml:space="preserve">Совета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пятого созыва</w:t>
      </w:r>
      <w:r w:rsidRPr="009B2C4C">
        <w:rPr>
          <w:sz w:val="26"/>
          <w:szCs w:val="26"/>
        </w:rPr>
        <w:t>.</w:t>
      </w:r>
    </w:p>
    <w:p w:rsidR="00E84969" w:rsidRDefault="00E84969" w:rsidP="00E84969">
      <w:pPr>
        <w:pStyle w:val="a5"/>
        <w:ind w:right="-22" w:firstLine="709"/>
        <w:jc w:val="both"/>
        <w:rPr>
          <w:sz w:val="26"/>
          <w:szCs w:val="26"/>
        </w:rPr>
      </w:pPr>
      <w:r>
        <w:rPr>
          <w:szCs w:val="28"/>
        </w:rPr>
        <w:t xml:space="preserve">В соответствии со </w:t>
      </w:r>
      <w:r w:rsidRPr="00E33FB9">
        <w:rPr>
          <w:szCs w:val="28"/>
        </w:rPr>
        <w:t>стать</w:t>
      </w:r>
      <w:r>
        <w:rPr>
          <w:szCs w:val="28"/>
        </w:rPr>
        <w:t>ей</w:t>
      </w:r>
      <w:r w:rsidRPr="00E33FB9">
        <w:rPr>
          <w:szCs w:val="28"/>
        </w:rPr>
        <w:t xml:space="preserve"> </w:t>
      </w:r>
      <w:r>
        <w:rPr>
          <w:szCs w:val="28"/>
        </w:rPr>
        <w:t>69</w:t>
      </w:r>
      <w:r w:rsidRPr="00E33FB9">
        <w:rPr>
          <w:szCs w:val="28"/>
        </w:rPr>
        <w:t xml:space="preserve"> Закона Томской области от 1</w:t>
      </w:r>
      <w:r>
        <w:rPr>
          <w:szCs w:val="28"/>
        </w:rPr>
        <w:t>4</w:t>
      </w:r>
      <w:r w:rsidRPr="00E33FB9">
        <w:rPr>
          <w:szCs w:val="28"/>
        </w:rPr>
        <w:t xml:space="preserve"> </w:t>
      </w:r>
      <w:r>
        <w:rPr>
          <w:szCs w:val="28"/>
        </w:rPr>
        <w:t>февраля 2005</w:t>
      </w:r>
      <w:r w:rsidRPr="00E33FB9">
        <w:rPr>
          <w:szCs w:val="28"/>
        </w:rPr>
        <w:t xml:space="preserve"> года № </w:t>
      </w:r>
      <w:r>
        <w:rPr>
          <w:szCs w:val="28"/>
        </w:rPr>
        <w:t>29</w:t>
      </w:r>
      <w:r w:rsidRPr="00E33FB9">
        <w:rPr>
          <w:szCs w:val="28"/>
        </w:rPr>
        <w:t xml:space="preserve">-ОЗ «О </w:t>
      </w:r>
      <w:r>
        <w:rPr>
          <w:szCs w:val="28"/>
        </w:rPr>
        <w:t xml:space="preserve">муниципальных </w:t>
      </w:r>
      <w:r w:rsidRPr="00E33FB9">
        <w:rPr>
          <w:szCs w:val="28"/>
        </w:rPr>
        <w:t xml:space="preserve">выборах </w:t>
      </w:r>
      <w:r>
        <w:rPr>
          <w:szCs w:val="28"/>
        </w:rPr>
        <w:t xml:space="preserve">в </w:t>
      </w:r>
      <w:r w:rsidRPr="00E33FB9">
        <w:rPr>
          <w:szCs w:val="28"/>
        </w:rPr>
        <w:t>Томской области»</w:t>
      </w:r>
      <w:r w:rsidRPr="009B2C4C">
        <w:rPr>
          <w:sz w:val="26"/>
          <w:szCs w:val="26"/>
        </w:rPr>
        <w:t xml:space="preserve">, на основании протоколов № 1 и решений окружных избирательных комиссий о результатах выборов по </w:t>
      </w:r>
      <w:r>
        <w:rPr>
          <w:sz w:val="26"/>
          <w:szCs w:val="26"/>
        </w:rPr>
        <w:t xml:space="preserve">двум </w:t>
      </w:r>
      <w:proofErr w:type="spellStart"/>
      <w:r>
        <w:rPr>
          <w:sz w:val="26"/>
          <w:szCs w:val="26"/>
        </w:rPr>
        <w:t>трех</w:t>
      </w:r>
      <w:r w:rsidRPr="009B2C4C">
        <w:rPr>
          <w:sz w:val="26"/>
          <w:szCs w:val="26"/>
        </w:rPr>
        <w:t>мандатным</w:t>
      </w:r>
      <w:proofErr w:type="spellEnd"/>
      <w:r w:rsidRPr="009B2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двум двухмандатным </w:t>
      </w:r>
      <w:r w:rsidRPr="009B2C4C">
        <w:rPr>
          <w:sz w:val="26"/>
          <w:szCs w:val="26"/>
        </w:rPr>
        <w:t>избирательным округам</w:t>
      </w:r>
      <w:r>
        <w:rPr>
          <w:sz w:val="26"/>
          <w:szCs w:val="26"/>
        </w:rPr>
        <w:t>,</w:t>
      </w:r>
    </w:p>
    <w:p w:rsidR="00E84969" w:rsidRPr="009B2C4C" w:rsidRDefault="00E84969" w:rsidP="00E84969">
      <w:pPr>
        <w:pStyle w:val="a5"/>
        <w:ind w:right="-22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Избирательная комиссия Муниципального образования «Томский район»</w:t>
      </w:r>
      <w:r w:rsidRPr="009B2C4C">
        <w:rPr>
          <w:sz w:val="26"/>
          <w:szCs w:val="26"/>
        </w:rPr>
        <w:t xml:space="preserve">  </w:t>
      </w:r>
    </w:p>
    <w:p w:rsidR="00E84969" w:rsidRPr="00E84969" w:rsidRDefault="00E84969" w:rsidP="00E84969">
      <w:pPr>
        <w:adjustRightInd w:val="0"/>
        <w:ind w:right="424"/>
        <w:jc w:val="both"/>
        <w:rPr>
          <w:bCs/>
          <w:sz w:val="26"/>
          <w:szCs w:val="26"/>
        </w:rPr>
      </w:pPr>
      <w:r w:rsidRPr="00FB10FD">
        <w:rPr>
          <w:bCs/>
          <w:sz w:val="26"/>
          <w:szCs w:val="26"/>
        </w:rPr>
        <w:t xml:space="preserve"> </w:t>
      </w:r>
      <w:r w:rsidRPr="00FB10FD">
        <w:rPr>
          <w:b/>
          <w:sz w:val="26"/>
          <w:szCs w:val="26"/>
        </w:rPr>
        <w:t>РЕШИЛА:</w:t>
      </w:r>
    </w:p>
    <w:p w:rsidR="00E84969" w:rsidRPr="00FB10FD" w:rsidRDefault="00E84969" w:rsidP="00E84969">
      <w:pPr>
        <w:adjustRightInd w:val="0"/>
        <w:jc w:val="both"/>
        <w:rPr>
          <w:sz w:val="26"/>
          <w:szCs w:val="26"/>
        </w:rPr>
      </w:pPr>
    </w:p>
    <w:p w:rsidR="00E84969" w:rsidRPr="009B2C4C" w:rsidRDefault="00E84969" w:rsidP="00E84969">
      <w:pPr>
        <w:pStyle w:val="a5"/>
        <w:ind w:right="-22" w:firstLine="709"/>
        <w:jc w:val="both"/>
        <w:rPr>
          <w:szCs w:val="28"/>
        </w:rPr>
      </w:pPr>
      <w:r w:rsidRPr="009B2C4C">
        <w:rPr>
          <w:szCs w:val="28"/>
        </w:rPr>
        <w:t>1.</w:t>
      </w:r>
      <w:r>
        <w:rPr>
          <w:szCs w:val="28"/>
        </w:rPr>
        <w:t xml:space="preserve"> </w:t>
      </w:r>
      <w:r w:rsidRPr="009B2C4C">
        <w:rPr>
          <w:szCs w:val="28"/>
        </w:rPr>
        <w:t xml:space="preserve">Признать выборы депутатов </w:t>
      </w:r>
      <w:r>
        <w:rPr>
          <w:szCs w:val="28"/>
        </w:rPr>
        <w:t xml:space="preserve">Совета </w:t>
      </w:r>
      <w:r w:rsidRPr="009B2C4C">
        <w:rPr>
          <w:szCs w:val="28"/>
        </w:rPr>
        <w:t xml:space="preserve">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пятого созыва Томского района</w:t>
      </w:r>
      <w:r w:rsidRPr="009B2C4C">
        <w:rPr>
          <w:szCs w:val="28"/>
        </w:rPr>
        <w:t xml:space="preserve">  </w:t>
      </w:r>
      <w:r w:rsidRPr="009B2C4C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двум </w:t>
      </w:r>
      <w:proofErr w:type="spellStart"/>
      <w:r>
        <w:rPr>
          <w:sz w:val="26"/>
          <w:szCs w:val="26"/>
        </w:rPr>
        <w:t>трех</w:t>
      </w:r>
      <w:r w:rsidRPr="009B2C4C">
        <w:rPr>
          <w:sz w:val="26"/>
          <w:szCs w:val="26"/>
        </w:rPr>
        <w:t>мандатным</w:t>
      </w:r>
      <w:proofErr w:type="spellEnd"/>
      <w:r w:rsidRPr="009B2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двум двухмандатным </w:t>
      </w:r>
      <w:r w:rsidRPr="009B2C4C">
        <w:rPr>
          <w:sz w:val="26"/>
          <w:szCs w:val="26"/>
        </w:rPr>
        <w:t>избирательным округам</w:t>
      </w:r>
      <w:r w:rsidRPr="009B2C4C">
        <w:rPr>
          <w:szCs w:val="28"/>
        </w:rPr>
        <w:t xml:space="preserve"> состоявшимися и действительными.</w:t>
      </w:r>
    </w:p>
    <w:p w:rsidR="00E84969" w:rsidRPr="00134128" w:rsidRDefault="00E84969" w:rsidP="00E84969">
      <w:pPr>
        <w:ind w:right="-22"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134128">
        <w:rPr>
          <w:szCs w:val="28"/>
        </w:rPr>
        <w:t xml:space="preserve">Установить, что в </w:t>
      </w:r>
      <w:r>
        <w:rPr>
          <w:szCs w:val="28"/>
        </w:rPr>
        <w:t xml:space="preserve">Совет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пятого созыва</w:t>
      </w:r>
      <w:r w:rsidRPr="00134128">
        <w:rPr>
          <w:szCs w:val="28"/>
        </w:rPr>
        <w:t xml:space="preserve"> избрано </w:t>
      </w:r>
      <w:r>
        <w:rPr>
          <w:szCs w:val="28"/>
        </w:rPr>
        <w:t>6 депутатов</w:t>
      </w:r>
      <w:r w:rsidRPr="00134128">
        <w:rPr>
          <w:szCs w:val="28"/>
        </w:rPr>
        <w:t xml:space="preserve"> по </w:t>
      </w:r>
      <w:r>
        <w:rPr>
          <w:szCs w:val="28"/>
        </w:rPr>
        <w:t xml:space="preserve">двум </w:t>
      </w:r>
      <w:proofErr w:type="spellStart"/>
      <w:r>
        <w:rPr>
          <w:szCs w:val="28"/>
        </w:rPr>
        <w:t>трех</w:t>
      </w:r>
      <w:r w:rsidRPr="00134128">
        <w:rPr>
          <w:szCs w:val="28"/>
        </w:rPr>
        <w:t>мандатным</w:t>
      </w:r>
      <w:proofErr w:type="spellEnd"/>
      <w:r w:rsidRPr="00134128">
        <w:rPr>
          <w:szCs w:val="28"/>
        </w:rPr>
        <w:t xml:space="preserve"> избирательным округам </w:t>
      </w:r>
      <w:r>
        <w:rPr>
          <w:szCs w:val="28"/>
        </w:rPr>
        <w:t>и 4 депутата по двум двух</w:t>
      </w:r>
      <w:r w:rsidRPr="00134128">
        <w:rPr>
          <w:szCs w:val="28"/>
        </w:rPr>
        <w:t>мандатным избирательным округам (списки избранных депутатов прилагаются).</w:t>
      </w:r>
    </w:p>
    <w:p w:rsidR="00E84969" w:rsidRPr="00BA6764" w:rsidRDefault="00E84969" w:rsidP="00E8496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BA6764">
        <w:rPr>
          <w:sz w:val="26"/>
          <w:szCs w:val="26"/>
        </w:rPr>
        <w:t xml:space="preserve">. Опубликовать данное решение </w:t>
      </w:r>
      <w:r w:rsidRPr="008F4F25">
        <w:rPr>
          <w:sz w:val="26"/>
          <w:szCs w:val="26"/>
        </w:rPr>
        <w:t>на официальном сайте Админис</w:t>
      </w:r>
      <w:r>
        <w:rPr>
          <w:sz w:val="26"/>
          <w:szCs w:val="26"/>
        </w:rPr>
        <w:t xml:space="preserve">трации Томского района и </w:t>
      </w:r>
      <w:r w:rsidRPr="00BA6764">
        <w:rPr>
          <w:sz w:val="26"/>
          <w:szCs w:val="26"/>
        </w:rPr>
        <w:t>в официальном периодическом печатном издании - «Информационный бюллетень</w:t>
      </w:r>
      <w:r>
        <w:rPr>
          <w:sz w:val="26"/>
          <w:szCs w:val="26"/>
        </w:rPr>
        <w:t>»</w:t>
      </w:r>
      <w:r w:rsidRPr="00BA676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Зональненского</w:t>
      </w:r>
      <w:proofErr w:type="spellEnd"/>
      <w:r w:rsidRPr="00BA6764">
        <w:rPr>
          <w:sz w:val="26"/>
          <w:szCs w:val="26"/>
        </w:rPr>
        <w:t xml:space="preserve"> сельского поселения.</w:t>
      </w:r>
    </w:p>
    <w:p w:rsidR="00E84969" w:rsidRPr="008F4F25" w:rsidRDefault="00E84969" w:rsidP="00E84969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8F4F25">
        <w:rPr>
          <w:sz w:val="26"/>
          <w:szCs w:val="26"/>
        </w:rPr>
        <w:t>. </w:t>
      </w:r>
      <w:proofErr w:type="gramStart"/>
      <w:r w:rsidRPr="008F4F25">
        <w:rPr>
          <w:sz w:val="26"/>
          <w:szCs w:val="26"/>
        </w:rPr>
        <w:t>Контроль за</w:t>
      </w:r>
      <w:proofErr w:type="gramEnd"/>
      <w:r w:rsidRPr="008F4F25">
        <w:rPr>
          <w:sz w:val="26"/>
          <w:szCs w:val="26"/>
        </w:rPr>
        <w:t xml:space="preserve"> выполнением настоящего решения возложить на секретаря избирательной комиссии Соболеву Э.В.</w:t>
      </w:r>
    </w:p>
    <w:p w:rsidR="00E84969" w:rsidRPr="009B2C4C" w:rsidRDefault="00E84969" w:rsidP="00E84969">
      <w:pPr>
        <w:pStyle w:val="ae"/>
        <w:ind w:left="0" w:firstLine="709"/>
        <w:jc w:val="both"/>
        <w:rPr>
          <w:sz w:val="28"/>
          <w:szCs w:val="28"/>
        </w:rPr>
      </w:pP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E84969" w:rsidRPr="002B7B3B" w:rsidTr="0044048F">
        <w:tc>
          <w:tcPr>
            <w:tcW w:w="5508" w:type="dxa"/>
          </w:tcPr>
          <w:p w:rsidR="00E84969" w:rsidRPr="002B7B3B" w:rsidRDefault="00E84969" w:rsidP="00E849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Pr="002B7B3B">
              <w:rPr>
                <w:sz w:val="26"/>
                <w:szCs w:val="26"/>
              </w:rPr>
              <w:t>Председатель</w:t>
            </w:r>
          </w:p>
          <w:p w:rsidR="00E84969" w:rsidRDefault="00E84969" w:rsidP="0044048F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ипальной избирательной комиссии</w:t>
            </w:r>
          </w:p>
          <w:p w:rsidR="00E84969" w:rsidRPr="002B7B3B" w:rsidRDefault="00E84969" w:rsidP="0044048F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B7B3B">
              <w:rPr>
                <w:sz w:val="26"/>
                <w:szCs w:val="26"/>
              </w:rPr>
              <w:t>Зональненского</w:t>
            </w:r>
            <w:proofErr w:type="spellEnd"/>
            <w:r w:rsidRPr="002B7B3B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E84969" w:rsidRPr="002B7B3B" w:rsidRDefault="00E84969" w:rsidP="0044048F">
            <w:pPr>
              <w:jc w:val="both"/>
              <w:rPr>
                <w:sz w:val="26"/>
                <w:szCs w:val="26"/>
              </w:rPr>
            </w:pPr>
          </w:p>
          <w:p w:rsidR="00E84969" w:rsidRPr="002B7B3B" w:rsidRDefault="00E84969" w:rsidP="00440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84969" w:rsidRPr="002B7B3B" w:rsidRDefault="00E84969" w:rsidP="0044048F">
            <w:pPr>
              <w:jc w:val="both"/>
              <w:rPr>
                <w:sz w:val="26"/>
                <w:szCs w:val="26"/>
              </w:rPr>
            </w:pPr>
          </w:p>
          <w:p w:rsidR="00E84969" w:rsidRPr="002B7B3B" w:rsidRDefault="00E84969" w:rsidP="0044048F">
            <w:pPr>
              <w:jc w:val="both"/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>Я.М.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B7B3B">
              <w:rPr>
                <w:sz w:val="26"/>
                <w:szCs w:val="26"/>
              </w:rPr>
              <w:t>Постернак</w:t>
            </w:r>
            <w:proofErr w:type="spellEnd"/>
          </w:p>
          <w:p w:rsidR="00E84969" w:rsidRPr="002B7B3B" w:rsidRDefault="00E84969" w:rsidP="0044048F">
            <w:pPr>
              <w:jc w:val="both"/>
              <w:rPr>
                <w:sz w:val="26"/>
                <w:szCs w:val="26"/>
              </w:rPr>
            </w:pPr>
          </w:p>
        </w:tc>
      </w:tr>
      <w:tr w:rsidR="00E84969" w:rsidRPr="002B7B3B" w:rsidTr="0044048F">
        <w:tc>
          <w:tcPr>
            <w:tcW w:w="5508" w:type="dxa"/>
          </w:tcPr>
          <w:p w:rsidR="00E84969" w:rsidRPr="00E84969" w:rsidRDefault="00E84969" w:rsidP="0044048F">
            <w:pPr>
              <w:pStyle w:val="5"/>
              <w:rPr>
                <w:b w:val="0"/>
                <w:bCs w:val="0"/>
                <w:i w:val="0"/>
              </w:rPr>
            </w:pPr>
            <w:r w:rsidRPr="00E84969">
              <w:rPr>
                <w:b w:val="0"/>
                <w:bCs w:val="0"/>
                <w:i w:val="0"/>
              </w:rPr>
              <w:lastRenderedPageBreak/>
              <w:t xml:space="preserve">                           Секретарь</w:t>
            </w:r>
          </w:p>
          <w:p w:rsidR="00E84969" w:rsidRPr="002B7B3B" w:rsidRDefault="00E84969" w:rsidP="0044048F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 xml:space="preserve">муниципальной избирательной комиссии </w:t>
            </w:r>
            <w:proofErr w:type="spellStart"/>
            <w:r w:rsidRPr="002B7B3B">
              <w:rPr>
                <w:sz w:val="26"/>
                <w:szCs w:val="26"/>
              </w:rPr>
              <w:t>Зональненского</w:t>
            </w:r>
            <w:proofErr w:type="spellEnd"/>
            <w:r w:rsidRPr="002B7B3B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E84969" w:rsidRPr="002B7B3B" w:rsidRDefault="00E84969" w:rsidP="004404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84969" w:rsidRPr="002B7B3B" w:rsidRDefault="00E84969" w:rsidP="0044048F">
            <w:pPr>
              <w:jc w:val="both"/>
              <w:rPr>
                <w:sz w:val="26"/>
                <w:szCs w:val="26"/>
              </w:rPr>
            </w:pPr>
          </w:p>
          <w:p w:rsidR="00E84969" w:rsidRPr="002B7B3B" w:rsidRDefault="00E84969" w:rsidP="0044048F">
            <w:pPr>
              <w:jc w:val="both"/>
              <w:rPr>
                <w:sz w:val="26"/>
                <w:szCs w:val="26"/>
              </w:rPr>
            </w:pPr>
            <w:r w:rsidRPr="002B7B3B">
              <w:rPr>
                <w:sz w:val="26"/>
                <w:szCs w:val="26"/>
              </w:rPr>
              <w:t>Э.В.Соболева</w:t>
            </w:r>
          </w:p>
          <w:p w:rsidR="00E84969" w:rsidRPr="002B7B3B" w:rsidRDefault="00E84969" w:rsidP="0044048F">
            <w:pPr>
              <w:rPr>
                <w:sz w:val="26"/>
                <w:szCs w:val="26"/>
              </w:rPr>
            </w:pPr>
          </w:p>
        </w:tc>
      </w:tr>
    </w:tbl>
    <w:p w:rsidR="00470A8F" w:rsidRPr="00015A42" w:rsidRDefault="00470A8F" w:rsidP="009349EA">
      <w:pPr>
        <w:pStyle w:val="2"/>
      </w:pPr>
    </w:p>
    <w:sectPr w:rsidR="00470A8F" w:rsidRPr="00015A42" w:rsidSect="00D46A59">
      <w:headerReference w:type="first" r:id="rId8"/>
      <w:pgSz w:w="11907" w:h="16839"/>
      <w:pgMar w:top="851" w:right="851" w:bottom="851" w:left="1701" w:header="720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36" w:rsidRDefault="00E76736">
      <w:r>
        <w:separator/>
      </w:r>
    </w:p>
  </w:endnote>
  <w:endnote w:type="continuationSeparator" w:id="0">
    <w:p w:rsidR="00E76736" w:rsidRDefault="00E7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36" w:rsidRDefault="00E76736">
      <w:r>
        <w:separator/>
      </w:r>
    </w:p>
  </w:footnote>
  <w:footnote w:type="continuationSeparator" w:id="0">
    <w:p w:rsidR="00E76736" w:rsidRDefault="00E7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80D63"/>
    <w:multiLevelType w:val="hybridMultilevel"/>
    <w:tmpl w:val="6116E38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4CC7076"/>
    <w:multiLevelType w:val="hybridMultilevel"/>
    <w:tmpl w:val="7AB00E8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C2C41D2"/>
    <w:multiLevelType w:val="hybridMultilevel"/>
    <w:tmpl w:val="BC10344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2731"/>
    <w:multiLevelType w:val="hybridMultilevel"/>
    <w:tmpl w:val="9984C8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4A7373B4"/>
    <w:multiLevelType w:val="hybridMultilevel"/>
    <w:tmpl w:val="1D4AF1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C995BF1"/>
    <w:multiLevelType w:val="hybridMultilevel"/>
    <w:tmpl w:val="F18ADD3E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555F9"/>
    <w:multiLevelType w:val="hybridMultilevel"/>
    <w:tmpl w:val="E0525C64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66A21936"/>
    <w:multiLevelType w:val="hybridMultilevel"/>
    <w:tmpl w:val="A40E393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D163DF5"/>
    <w:multiLevelType w:val="hybridMultilevel"/>
    <w:tmpl w:val="249267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6DCC6D8A"/>
    <w:multiLevelType w:val="hybridMultilevel"/>
    <w:tmpl w:val="008AF32A"/>
    <w:lvl w:ilvl="0" w:tplc="5B5420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B96A7C"/>
    <w:multiLevelType w:val="multilevel"/>
    <w:tmpl w:val="70EC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3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6A32E4E"/>
    <w:multiLevelType w:val="hybridMultilevel"/>
    <w:tmpl w:val="32E00C62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4851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5A42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3CF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1FE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6C1E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379D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6781"/>
    <w:rsid w:val="00417D63"/>
    <w:rsid w:val="00421E18"/>
    <w:rsid w:val="00424898"/>
    <w:rsid w:val="00427266"/>
    <w:rsid w:val="00427D3D"/>
    <w:rsid w:val="00427ECD"/>
    <w:rsid w:val="0043327F"/>
    <w:rsid w:val="00436D75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0B01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4622"/>
    <w:rsid w:val="00707AD4"/>
    <w:rsid w:val="00711AEF"/>
    <w:rsid w:val="00711B07"/>
    <w:rsid w:val="007168A3"/>
    <w:rsid w:val="00717E2D"/>
    <w:rsid w:val="00721272"/>
    <w:rsid w:val="007245EA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1ECF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2A15"/>
    <w:rsid w:val="008C4307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349EA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408"/>
    <w:rsid w:val="00A81B63"/>
    <w:rsid w:val="00A81C7D"/>
    <w:rsid w:val="00A857DF"/>
    <w:rsid w:val="00A864BE"/>
    <w:rsid w:val="00A93C18"/>
    <w:rsid w:val="00AA3C1C"/>
    <w:rsid w:val="00AA3CAD"/>
    <w:rsid w:val="00AA3DE2"/>
    <w:rsid w:val="00AA43E1"/>
    <w:rsid w:val="00AB236E"/>
    <w:rsid w:val="00AB58B4"/>
    <w:rsid w:val="00AC2B41"/>
    <w:rsid w:val="00AC71F5"/>
    <w:rsid w:val="00AD2993"/>
    <w:rsid w:val="00AD4E50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2DB0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2D2C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452A0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960F4"/>
    <w:rsid w:val="00CA1790"/>
    <w:rsid w:val="00CA2B97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0930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473B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66DE"/>
    <w:rsid w:val="00E67BCC"/>
    <w:rsid w:val="00E7247F"/>
    <w:rsid w:val="00E7498E"/>
    <w:rsid w:val="00E75FEB"/>
    <w:rsid w:val="00E76736"/>
    <w:rsid w:val="00E81732"/>
    <w:rsid w:val="00E84969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69A4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paragraph" w:customStyle="1" w:styleId="14-15">
    <w:name w:val="текст14-15"/>
    <w:basedOn w:val="a"/>
    <w:uiPriority w:val="99"/>
    <w:rsid w:val="00AD4E50"/>
    <w:pPr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9154E-DFC8-49F3-A986-EA8EBB49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2019-09-13T03:48:00Z</dcterms:created>
  <dcterms:modified xsi:type="dcterms:W3CDTF">2019-09-13T03:48:00Z</dcterms:modified>
</cp:coreProperties>
</file>